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1416"/>
        <w:tblW w:w="1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4820"/>
        <w:gridCol w:w="1540"/>
        <w:gridCol w:w="2140"/>
      </w:tblGrid>
      <w:tr w:rsidR="00C72EE4" w:rsidRPr="0017571C" w14:paraId="4B533CFA" w14:textId="77777777" w:rsidTr="0018370E">
        <w:trPr>
          <w:trHeight w:val="288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A63E" w14:textId="77777777" w:rsidR="00C72EE4" w:rsidRDefault="00C72EE4" w:rsidP="0018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438E6E1" w14:textId="77777777" w:rsidR="00C72EE4" w:rsidRDefault="00C72EE4" w:rsidP="0018370E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/>
                <w:bCs/>
                <w:spacing w:val="-8"/>
                <w:w w:val="134"/>
              </w:rPr>
            </w:pPr>
          </w:p>
          <w:p w14:paraId="5C87D68E" w14:textId="77777777" w:rsidR="00C72EE4" w:rsidRDefault="00C72EE4" w:rsidP="0018370E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/>
                <w:bCs/>
                <w:spacing w:val="-8"/>
                <w:w w:val="134"/>
              </w:rPr>
            </w:pPr>
          </w:p>
          <w:p w14:paraId="53D05D15" w14:textId="65FE0161" w:rsidR="00C72EE4" w:rsidRDefault="00C72EE4" w:rsidP="0018370E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/>
                <w:bCs/>
                <w:spacing w:val="-8"/>
                <w:w w:val="134"/>
              </w:rPr>
            </w:pPr>
            <w:r>
              <w:rPr>
                <w:rFonts w:ascii="Arial" w:hAnsi="Arial" w:cs="Arial"/>
                <w:b/>
                <w:bCs/>
                <w:spacing w:val="-8"/>
                <w:w w:val="134"/>
              </w:rPr>
              <w:t xml:space="preserve">Z Á M E R </w:t>
            </w:r>
          </w:p>
          <w:p w14:paraId="7B8FD02F" w14:textId="77777777" w:rsidR="00C72EE4" w:rsidRPr="00B502E7" w:rsidRDefault="00C72EE4" w:rsidP="00C72EE4">
            <w:pPr>
              <w:shd w:val="clear" w:color="auto" w:fill="FFFFFF"/>
              <w:spacing w:after="120"/>
              <w:rPr>
                <w:rFonts w:ascii="Arial" w:hAnsi="Arial" w:cs="Arial"/>
                <w:b/>
                <w:bCs/>
                <w:spacing w:val="-8"/>
                <w:w w:val="134"/>
              </w:rPr>
            </w:pPr>
          </w:p>
          <w:p w14:paraId="573287F2" w14:textId="77777777" w:rsidR="00C72EE4" w:rsidRDefault="00C72EE4" w:rsidP="0018370E">
            <w:pPr>
              <w:jc w:val="center"/>
              <w:rPr>
                <w:rFonts w:ascii="Arial" w:hAnsi="Arial" w:cs="Arial"/>
                <w:b/>
              </w:rPr>
            </w:pPr>
            <w:r w:rsidRPr="00B502E7">
              <w:rPr>
                <w:rFonts w:ascii="Arial" w:hAnsi="Arial" w:cs="Arial"/>
                <w:b/>
              </w:rPr>
              <w:t>Bratislavský samosprávny kraj,</w:t>
            </w:r>
          </w:p>
          <w:p w14:paraId="489625E8" w14:textId="77777777" w:rsidR="00C72EE4" w:rsidRPr="00B502E7" w:rsidRDefault="00C72EE4" w:rsidP="0018370E">
            <w:pPr>
              <w:jc w:val="center"/>
              <w:rPr>
                <w:rFonts w:ascii="Arial" w:hAnsi="Arial" w:cs="Arial"/>
                <w:b/>
              </w:rPr>
            </w:pPr>
            <w:r w:rsidRPr="00B502E7">
              <w:rPr>
                <w:rFonts w:ascii="Arial" w:hAnsi="Arial" w:cs="Arial"/>
                <w:b/>
              </w:rPr>
              <w:t xml:space="preserve"> Sabinovská 16, 820 05 Bratislava, IČO 36063606</w:t>
            </w:r>
          </w:p>
          <w:p w14:paraId="43390AB3" w14:textId="77777777" w:rsidR="00C72EE4" w:rsidRDefault="00C72EE4" w:rsidP="001837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5C518F" w14:textId="1D1214EC" w:rsidR="00C72EE4" w:rsidRDefault="00C72EE4" w:rsidP="001837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súlade s </w:t>
            </w:r>
            <w:r w:rsidRPr="00483306">
              <w:rPr>
                <w:rFonts w:ascii="Arial" w:hAnsi="Arial" w:cs="Arial"/>
                <w:sz w:val="22"/>
                <w:szCs w:val="22"/>
              </w:rPr>
              <w:t>§ 9a</w:t>
            </w:r>
            <w:r>
              <w:rPr>
                <w:rFonts w:ascii="Arial" w:hAnsi="Arial" w:cs="Arial"/>
                <w:sz w:val="22"/>
                <w:szCs w:val="22"/>
              </w:rPr>
              <w:t xml:space="preserve"> ods. 9 písm. c) zákona č. </w:t>
            </w:r>
            <w:r w:rsidRPr="00483306">
              <w:rPr>
                <w:rFonts w:ascii="Arial" w:hAnsi="Arial" w:cs="Arial"/>
                <w:sz w:val="22"/>
                <w:szCs w:val="22"/>
              </w:rPr>
              <w:t xml:space="preserve">446/2001 </w:t>
            </w:r>
            <w:proofErr w:type="spellStart"/>
            <w:r w:rsidRPr="00483306">
              <w:rPr>
                <w:rFonts w:ascii="Arial" w:hAnsi="Arial" w:cs="Arial"/>
                <w:sz w:val="22"/>
                <w:szCs w:val="22"/>
              </w:rPr>
              <w:t>Z.z</w:t>
            </w:r>
            <w:proofErr w:type="spellEnd"/>
            <w:r w:rsidRPr="0048330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3306">
              <w:rPr>
                <w:rFonts w:ascii="Arial" w:hAnsi="Arial" w:cs="Arial"/>
                <w:sz w:val="22"/>
                <w:szCs w:val="22"/>
              </w:rPr>
              <w:t>o majetku vyšších územných celkov</w:t>
            </w:r>
            <w:r>
              <w:rPr>
                <w:rFonts w:ascii="Arial" w:hAnsi="Arial" w:cs="Arial"/>
                <w:sz w:val="22"/>
                <w:szCs w:val="22"/>
              </w:rPr>
              <w:t xml:space="preserve"> v znení neskorších predpisov zverejňuje svoj zámer </w:t>
            </w:r>
            <w:r w:rsidRPr="0045014A">
              <w:rPr>
                <w:rFonts w:ascii="Arial" w:hAnsi="Arial" w:cs="Arial"/>
                <w:b/>
                <w:sz w:val="22"/>
                <w:szCs w:val="22"/>
              </w:rPr>
              <w:t>prenajať</w:t>
            </w:r>
            <w:r>
              <w:rPr>
                <w:rFonts w:ascii="Arial" w:hAnsi="Arial" w:cs="Arial"/>
                <w:sz w:val="22"/>
                <w:szCs w:val="22"/>
              </w:rPr>
              <w:t xml:space="preserve"> z dôvodu </w:t>
            </w:r>
            <w:r w:rsidRPr="0045014A">
              <w:rPr>
                <w:rFonts w:ascii="Arial" w:hAnsi="Arial" w:cs="Arial"/>
                <w:b/>
                <w:sz w:val="22"/>
                <w:szCs w:val="22"/>
              </w:rPr>
              <w:t>prípadu hodného osobitného zreteľa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spoločnosti</w:t>
            </w:r>
            <w:r w:rsidRPr="00225BD9">
              <w:rPr>
                <w:rFonts w:ascii="Arial" w:hAnsi="Arial" w:cs="Arial"/>
                <w:b/>
                <w:sz w:val="22"/>
                <w:szCs w:val="22"/>
              </w:rPr>
              <w:t xml:space="preserve"> Regionálne cesty Bratislava a. s.</w:t>
            </w:r>
            <w:r>
              <w:rPr>
                <w:rFonts w:ascii="Arial" w:hAnsi="Arial" w:cs="Arial"/>
                <w:b/>
                <w:sz w:val="22"/>
                <w:szCs w:val="22"/>
              </w:rPr>
              <w:t>, so sídlom Čučoriedková 6, 827 12 Bratislava, IČO: 35 947 161</w:t>
            </w:r>
          </w:p>
          <w:p w14:paraId="36B1E7AA" w14:textId="77777777" w:rsidR="00C72EE4" w:rsidRDefault="00C72EE4" w:rsidP="001837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2114364" w14:textId="77777777" w:rsidR="00C72EE4" w:rsidRPr="0017571C" w:rsidRDefault="00C72EE4" w:rsidP="0018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Hnuteľný majetok</w:t>
            </w:r>
          </w:p>
        </w:tc>
      </w:tr>
      <w:tr w:rsidR="00C72EE4" w:rsidRPr="0017571C" w14:paraId="4916C209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2101" w14:textId="77777777" w:rsidR="00C72EE4" w:rsidRPr="0017571C" w:rsidRDefault="00C72EE4" w:rsidP="0018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0991" w14:textId="77777777" w:rsidR="00C72EE4" w:rsidRPr="0017571C" w:rsidRDefault="00C72EE4" w:rsidP="0018370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D039" w14:textId="77777777" w:rsidR="00C72EE4" w:rsidRPr="0017571C" w:rsidRDefault="00C72EE4" w:rsidP="0018370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FEA9" w14:textId="77777777" w:rsidR="00C72EE4" w:rsidRPr="0017571C" w:rsidRDefault="00C72EE4" w:rsidP="0018370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7F12" w14:textId="77777777" w:rsidR="00C72EE4" w:rsidRPr="0017571C" w:rsidRDefault="00C72EE4" w:rsidP="0018370E">
            <w:pPr>
              <w:rPr>
                <w:sz w:val="20"/>
                <w:szCs w:val="20"/>
              </w:rPr>
            </w:pPr>
          </w:p>
        </w:tc>
      </w:tr>
      <w:tr w:rsidR="00C72EE4" w:rsidRPr="0017571C" w14:paraId="4C634911" w14:textId="77777777" w:rsidTr="0018370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91EADB6" w14:textId="77777777" w:rsidR="00C72EE4" w:rsidRPr="0017571C" w:rsidRDefault="00C72EE4" w:rsidP="0018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8FADBC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Inventárne číslo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ACF72FC" w14:textId="77777777" w:rsidR="00C72EE4" w:rsidRPr="0017571C" w:rsidRDefault="00C72EE4" w:rsidP="0018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Názov majetku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37AFED9" w14:textId="77777777" w:rsidR="00C72EE4" w:rsidRPr="0017571C" w:rsidRDefault="00C72EE4" w:rsidP="001837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Dátum zaradenia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08F8161" w14:textId="77777777" w:rsidR="00C72EE4" w:rsidRPr="0017571C" w:rsidRDefault="00C72EE4" w:rsidP="0018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Výrobné číslo</w:t>
            </w:r>
          </w:p>
        </w:tc>
      </w:tr>
      <w:tr w:rsidR="00C72EE4" w:rsidRPr="0017571C" w14:paraId="685F4987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017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013-RC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2353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RC/NIM/001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1E3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software - ORACLE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EF9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0B8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7B707E8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BA2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013-RC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2D09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RC/NIM/002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803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software - balík OE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D46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763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8F13EB4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31E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013-RC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ACC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RC/NIM/003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1E6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software - účtovníctvo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E8ED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C84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764F907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581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013-RC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E00D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RC/NIM/004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F6D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software-evidencia mostov-hospodárenie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5EB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465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EEB5E6A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6CB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013-RC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926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RC/NIM/005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339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software-evidencia mostov-ekonomika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F35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C4F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3FD66570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691F4EE" w14:textId="77777777" w:rsidR="00C72EE4" w:rsidRPr="0017571C" w:rsidRDefault="00C72EE4" w:rsidP="0018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86E2202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Inventárne číslo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41B6E81" w14:textId="77777777" w:rsidR="00C72EE4" w:rsidRPr="0017571C" w:rsidRDefault="00C72EE4" w:rsidP="0018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Názov majetku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B6B4B84" w14:textId="77777777" w:rsidR="00C72EE4" w:rsidRPr="0017571C" w:rsidRDefault="00C72EE4" w:rsidP="001837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Dátum zaradenia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E3CDC26" w14:textId="77777777" w:rsidR="00C72EE4" w:rsidRPr="0017571C" w:rsidRDefault="00C72EE4" w:rsidP="0018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Výrobné číslo</w:t>
            </w:r>
          </w:p>
        </w:tc>
      </w:tr>
      <w:tr w:rsidR="00C72EE4" w:rsidRPr="0017571C" w14:paraId="790161E6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460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022-3RC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CAF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RC/3/00001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588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elektrocentrála 6kW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F0BC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627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5167282F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A49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022-3RC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642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RC/3/00002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3AA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stavebný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šroubový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kompresor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117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79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072D4613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70B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022-3RC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B815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RC/3/00007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EB1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elektrocentrála HONDA EC 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0662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B17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35960ED4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EA5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089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3B6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univerzálny nakladač UN053,64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DC1A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B5E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54E1AC79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AAA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18D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FAB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Traktor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Zetor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7011-cestný zametač  (BA-428AE)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404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A84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35684</w:t>
            </w:r>
          </w:p>
        </w:tc>
      </w:tr>
      <w:tr w:rsidR="00C72EE4" w:rsidRPr="0017571C" w14:paraId="4B7354DB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8CA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BAD5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35A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snehová radlica diaľničná k 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0AF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10D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1AD1560A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261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BDC3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C78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UNIMOG U405/12-nosič prídavných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zar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>. (BA-187HS)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FF7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B93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WDB4051021W196393</w:t>
            </w:r>
          </w:p>
        </w:tc>
      </w:tr>
      <w:tr w:rsidR="00C72EE4" w:rsidRPr="0017571C" w14:paraId="3C0CAD34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83B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F0C5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9CE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zametacia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nadstavba SK 350/TK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C32C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61D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38DDA030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88E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8D5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F56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značkovač ciest ručne vedený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767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8B5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172D027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168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D84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5EE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sypacia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nadstavba SK 3H UNIMOG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C3D2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2B7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1DC048CD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43A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558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F40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snehová radlica RSP 3000 UNIMOG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FA1A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827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DDFEAEB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9DD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11E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B76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agresívna metla TWB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príd.zar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11E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9D7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460B761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154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4CA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153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snehová fréza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915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461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753210B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CCD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54A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8BB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univerz.nakladač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UN 053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235C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2A2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2C91D5B3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6BA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AD0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D5F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sekačka trávnych porastov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1D5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ABE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08FB9D08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FF58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9959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E7C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nakladač UN 053 (Domkárska)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FEFC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D1C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1FB1A4C0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F84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64E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13D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nakladač UNC-060 s lopatou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C0A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489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7D32EFC7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1AE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441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737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benzínové búracie kladivo BHF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02B6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CF7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0B49EFCB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A68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091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EAE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Traktor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Zetor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7211-sekačka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trávn.porastov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 (BA-433AE)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7BC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9BC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57868</w:t>
            </w:r>
          </w:p>
        </w:tc>
      </w:tr>
      <w:tr w:rsidR="00C72EE4" w:rsidRPr="0017571C" w14:paraId="51A50776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E67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FAA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DFC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orezávač konárov MP-3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4EE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E94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8B461C7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279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962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440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kosačka trávnatých porastov STP-C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0BD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294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7D4688C9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EDD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A6E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C1C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nízko-plošinový príves pre UNC-060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F5E9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BB9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C525218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8DA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9C55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401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kotol ETA E-75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C30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4D2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00942E08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5D1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939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109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kotol ETA E-75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8449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B6D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25A91AA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920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lastRenderedPageBreak/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7F2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A65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poloautomat CO2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69B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990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06721F45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100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E49C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2F7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podkop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presuvný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506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887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3C5899F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573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6E7C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69E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elektr.doťahovač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matíc ELDOMAT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C179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10C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5F38E35E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5EC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91E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9CC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elektr.doťahovač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matíc ELDOMAT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C2E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E3A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66CC488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705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196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E6D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elektr.doťahovač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matíc ELDOMAT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0FE3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576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7057F1C7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7A4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228C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365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ručne vedený vibračný valec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8D82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8F4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2DD60A25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437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4D4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776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vibračná doska SWEPAC F 1450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6F03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747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220F688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EC2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95A5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AFF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vibračná doska SWEPAC F 1450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369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ACE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CE23BE7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865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7826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25E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nadstavba TURBO 5000/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combi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7EB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C32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F8681DF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087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F80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F7D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UNIMOG U1250-univerz.nosič náradia  (BA788DS)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B286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A55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5D0E10F2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399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B0D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326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K A K  BVK-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zabezp.a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signal.príves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(BA-487YC)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8549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176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5FF1534E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07E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09A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125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nakladač UN 053.1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DF0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15F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9741B99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BD3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A83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7A9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priekopový stroj HYMACH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4A1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81D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325639CE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BE8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59B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AF2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agresívne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zariad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>. TWB na krajnice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283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A75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018532A0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755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8A5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938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cestný značkovač RM504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7CAA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439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1C91DA05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DDE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75C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512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pásový FINISER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BEB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A79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0A581A80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B1F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CA1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9B4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Univerz.nosič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náradia DOOSAN 440P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0055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9B5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5398</w:t>
            </w:r>
          </w:p>
        </w:tc>
      </w:tr>
      <w:tr w:rsidR="00C72EE4" w:rsidRPr="0017571C" w14:paraId="193493E2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609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59C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8BF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Univerz.nosič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náradia DOOSAN 440P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914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9DB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05402</w:t>
            </w:r>
          </w:p>
        </w:tc>
      </w:tr>
      <w:tr w:rsidR="00C72EE4" w:rsidRPr="0017571C" w14:paraId="2BF2BA65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F84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97F5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558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Univerz.nosič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náradia DOOSAN 440P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75A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6E0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05404</w:t>
            </w:r>
          </w:p>
        </w:tc>
      </w:tr>
      <w:tr w:rsidR="00C72EE4" w:rsidRPr="0017571C" w14:paraId="2197378D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8E1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89D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625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Fréza na asfalt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6309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578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06C75D43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D27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32E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155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Fréza na asfalt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B99A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057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5E8D1D5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867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723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A28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Fréza na asfalt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94A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418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AEB58A2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ABC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AB23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403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Metla  (k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univerz.nosiču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854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FCD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08A9D60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363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9D1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75A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Metla  (k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univerz.nosiču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D8D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75C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001377F2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414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B6C9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RC/4/00099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FD0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Metla  (k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univerz.nosiču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143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375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50A35666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3E0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83F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1C1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Valec  (k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univerz.nosiču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C77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1F1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3DADAF0D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64D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5C03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9DE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Valec  (k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univerz.nosiču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A2D2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233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5A929943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56C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981D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7FB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Valec  (k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univerz.nosiču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F1B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D51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2048E90C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8B3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6C3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57A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Rypadlo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>-nakladač HIDROMEK HMK 102B (BAZ026)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0A5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7F2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HMK2B030H35115103</w:t>
            </w:r>
          </w:p>
        </w:tc>
      </w:tr>
      <w:tr w:rsidR="00C72EE4" w:rsidRPr="0017571C" w14:paraId="288FAE76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22F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1AA6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1FA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Kolesový šmykom riadený nakladač DOOSAN 440P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EB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733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5109</w:t>
            </w:r>
          </w:p>
        </w:tc>
      </w:tr>
      <w:tr w:rsidR="00C72EE4" w:rsidRPr="0017571C" w14:paraId="7EDF5737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BD4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59E2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0E1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Priekopová fréza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694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D78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F1F4947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DEE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27F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155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Podkopová lyžica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6AD2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24.11.2008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C75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0CD26D83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F8A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13C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8FE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Mechanická metla KM-T 2300 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907D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15.12.2008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FF0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2203</w:t>
            </w:r>
          </w:p>
        </w:tc>
      </w:tr>
      <w:tr w:rsidR="00C72EE4" w:rsidRPr="0017571C" w14:paraId="2083A1DC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F66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E57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EF2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Korba sklápacia SK-08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D05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16.2.2009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646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08/93</w:t>
            </w:r>
          </w:p>
        </w:tc>
      </w:tr>
      <w:tr w:rsidR="00C72EE4" w:rsidRPr="0017571C" w14:paraId="72DAED18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3CD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022-4RC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5F6C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RC/4/00111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7F3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Korba sklápacia SK-08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1CD2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16.2.2009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699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08/94</w:t>
            </w:r>
          </w:p>
        </w:tc>
      </w:tr>
      <w:tr w:rsidR="00C72EE4" w:rsidRPr="0017571C" w14:paraId="01C3778E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9BB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022-5RC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A2C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RC/5/00099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EB6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kamera CANON DM-MV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C316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CF5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572E39B2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3D7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022-5RC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68A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RC/5/00108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D99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prenosná klávesová váha METEOR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465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079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83CD579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359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022-5RC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7FC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RC/5/00119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D4C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tlačiareň HPLJ 2200DN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6D4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13A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576ED9DF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65F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022-7RC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800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RC/7/00126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7BB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nábytok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AFC9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947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36AAB8EB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19C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022-7RC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B1F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RC/7/00127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612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nábytok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BCA9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484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5EF8C8A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EE6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022-7RC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E55D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RC/7/00128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10B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textilná krytina na halu (Domkárska)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97A5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7A3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1AB0550D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792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022-7RC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948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RC/7/00129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EF7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nábytok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60DA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316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A9E2654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874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022-7RC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6112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RC/7/00130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C4E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nábytok-kancelária riaditeľa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E7AC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759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1E5A5497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43C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022-7RC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F16C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RC/7/00131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797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nábytok (bol v cene budovy)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19F9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668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102665F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FA2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022-7RC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6C39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RC/7/00132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B54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nábytok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28B5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8A9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73208563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41E2819" w14:textId="77777777" w:rsidR="00C72EE4" w:rsidRPr="0017571C" w:rsidRDefault="00C72EE4" w:rsidP="001837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3F51BE8" w14:textId="77777777" w:rsidR="00C72EE4" w:rsidRPr="0017571C" w:rsidRDefault="00C72EE4" w:rsidP="001837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Inventárne číslo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D3C3812" w14:textId="77777777" w:rsidR="00C72EE4" w:rsidRPr="0017571C" w:rsidRDefault="00C72EE4" w:rsidP="0018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Názov majetku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A3FEB7F" w14:textId="77777777" w:rsidR="00C72EE4" w:rsidRPr="0017571C" w:rsidRDefault="00C72EE4" w:rsidP="001837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Dátum zaradenia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13A42C6" w14:textId="77777777" w:rsidR="00C72EE4" w:rsidRPr="0017571C" w:rsidRDefault="00C72EE4" w:rsidP="0018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Výrobné číslo</w:t>
            </w:r>
          </w:p>
        </w:tc>
      </w:tr>
      <w:tr w:rsidR="00C72EE4" w:rsidRPr="0017571C" w14:paraId="44E0954F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108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lastRenderedPageBreak/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556D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018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Škoda 706 MTSP-25 VSV-sypač (BA-094HI)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641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D4A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066P00590</w:t>
            </w:r>
          </w:p>
        </w:tc>
      </w:tr>
      <w:tr w:rsidR="00C72EE4" w:rsidRPr="0017571C" w14:paraId="3E4F95C1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C99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BA8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1BD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Multicar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M25-skriňová  (BA-335HI)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EDCD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B94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12648</w:t>
            </w:r>
          </w:p>
        </w:tc>
      </w:tr>
      <w:tr w:rsidR="00C72EE4" w:rsidRPr="0017571C" w14:paraId="46D72EB1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EE3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C3C6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25D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AVIA A31 L-valník (BA-226HI)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C20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A2C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C24F011444</w:t>
            </w:r>
          </w:p>
        </w:tc>
      </w:tr>
      <w:tr w:rsidR="00C72EE4" w:rsidRPr="0017571C" w14:paraId="67ECCD63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0EF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412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CDA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Liaz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šp.vozidlo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>-sypač VSV 6 (BA-231HI)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B6D6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1AA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BN0010601</w:t>
            </w:r>
          </w:p>
        </w:tc>
      </w:tr>
      <w:tr w:rsidR="00C72EE4" w:rsidRPr="0017571C" w14:paraId="4E40F397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42E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8B8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9E9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Liaz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Turbo-sklapač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(BA-329HI)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153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BD9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TNL150261H2DA0620</w:t>
            </w:r>
          </w:p>
        </w:tc>
      </w:tr>
      <w:tr w:rsidR="00C72EE4" w:rsidRPr="0017571C" w14:paraId="532D153F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C85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6FD3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DBE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Multicar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M-2510 (BA-213NF)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F64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AE9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15481</w:t>
            </w:r>
          </w:p>
        </w:tc>
      </w:tr>
      <w:tr w:rsidR="00C72EE4" w:rsidRPr="0017571C" w14:paraId="760238E8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0C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CBE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2F3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Multicar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M-2510 (BA-228HI)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2F35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FE3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16164</w:t>
            </w:r>
          </w:p>
        </w:tc>
      </w:tr>
      <w:tr w:rsidR="00C72EE4" w:rsidRPr="0017571C" w14:paraId="2ECFB30A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18D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D023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89C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Liaz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 706 MTSP25-sypač vozoviek (BA-327HI)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B669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B94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TNGMTSP25J2BN0141</w:t>
            </w:r>
          </w:p>
        </w:tc>
      </w:tr>
      <w:tr w:rsidR="00C72EE4" w:rsidRPr="0017571C" w14:paraId="57FCFAE5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47F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DDE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5EB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vysokozdvižný vozík RAK 7A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138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10B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5E9C1DB8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08C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3946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10F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Traktor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Zetor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7211-kolový  (BA-429AE)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9C9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2F2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60065</w:t>
            </w:r>
          </w:p>
        </w:tc>
      </w:tr>
      <w:tr w:rsidR="00C72EE4" w:rsidRPr="0017571C" w14:paraId="2B1D9C52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164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73F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94B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Zetor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7711-traktor kolesový  (BA-431AE)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083A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411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32697</w:t>
            </w:r>
          </w:p>
        </w:tc>
      </w:tr>
      <w:tr w:rsidR="00C72EE4" w:rsidRPr="0017571C" w14:paraId="37A98BEF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D08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A39C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65F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TATRA 815-sklápač 3-str. (BA-225HI)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D42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B09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TNT260S43TK029271</w:t>
            </w:r>
          </w:p>
        </w:tc>
      </w:tr>
      <w:tr w:rsidR="00C72EE4" w:rsidRPr="0017571C" w14:paraId="78A6886D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20D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FFB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F64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cestná nadstavba s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prísl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E3F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72F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C9086A2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A79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597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5C1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T 815 S3-sklápač 1 str. (BA-727HO)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C6A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C8C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TNT260S43VKO30715</w:t>
            </w:r>
          </w:p>
        </w:tc>
      </w:tr>
      <w:tr w:rsidR="00C72EE4" w:rsidRPr="0017571C" w14:paraId="4492C7AC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D6D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7FE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98E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Tatra 815-so sypačom (BL-647CL)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B32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F76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TNT260S43VK030913</w:t>
            </w:r>
          </w:p>
        </w:tc>
      </w:tr>
      <w:tr w:rsidR="00C72EE4" w:rsidRPr="0017571C" w14:paraId="333D8563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D85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618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F1B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ŠKoda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 706 MTSP 25-sypač  (BA-330HI)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68EC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FA2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450079606</w:t>
            </w:r>
          </w:p>
        </w:tc>
      </w:tr>
      <w:tr w:rsidR="00C72EE4" w:rsidRPr="0017571C" w14:paraId="72BC490A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F62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82D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882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ŠKoda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706-VSV-6/IV-sypač (BA337HI)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B2E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425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450226311</w:t>
            </w:r>
          </w:p>
        </w:tc>
      </w:tr>
      <w:tr w:rsidR="00C72EE4" w:rsidRPr="0017571C" w14:paraId="1FBF4075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F67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7052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CBC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HW 60.11-prívesný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sklapač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 (BA-655YB)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C6B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24C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190720</w:t>
            </w:r>
          </w:p>
        </w:tc>
      </w:tr>
      <w:tr w:rsidR="00C72EE4" w:rsidRPr="0017571C" w14:paraId="3933645F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866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ABE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B2C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Tatra 138 S3-sklápač (BA-230HI)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4BB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73E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361616</w:t>
            </w:r>
          </w:p>
        </w:tc>
      </w:tr>
      <w:tr w:rsidR="00C72EE4" w:rsidRPr="0017571C" w14:paraId="4ED96A82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693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B24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4B2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Mercedes MB LKW-nosič nadstavieb (BA-541UX)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EC7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29.9.2008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796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WDB9321821L299284</w:t>
            </w:r>
          </w:p>
        </w:tc>
      </w:tr>
      <w:tr w:rsidR="00C72EE4" w:rsidRPr="0017571C" w14:paraId="6EF18831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E92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39A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A5D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Mercedes MB LKW-nosič nadstavieb (BA-542UX)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37CD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29.9.2008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7A8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WDB9321821L300153</w:t>
            </w:r>
          </w:p>
        </w:tc>
      </w:tr>
      <w:tr w:rsidR="00C72EE4" w:rsidRPr="0017571C" w14:paraId="6AA1038B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BE3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BB36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FD2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Prívesný vozík stavebný (BA-943YV)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A8A5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8.12.2008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95D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SUCW4J40A81000377</w:t>
            </w:r>
          </w:p>
        </w:tc>
      </w:tr>
      <w:tr w:rsidR="00C72EE4" w:rsidRPr="0017571C" w14:paraId="58A692CB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D79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A65C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E8B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Prívesný vozík stavebný (BA-887YV)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B7C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8.12.2008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49F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SUCW4J40A81000376</w:t>
            </w:r>
          </w:p>
        </w:tc>
      </w:tr>
      <w:tr w:rsidR="00C72EE4" w:rsidRPr="0017571C" w14:paraId="2A56DC32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535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B8B2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RC/6/00198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762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Traktor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Zetor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Forterra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(BA-602AN)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A3A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15.12.2008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B29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000F4C4L41KP06655</w:t>
            </w:r>
          </w:p>
        </w:tc>
      </w:tr>
      <w:tr w:rsidR="00C72EE4" w:rsidRPr="0017571C" w14:paraId="144FE1CA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359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C4DD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43A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Snehová radlica RSK-T 3500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30C3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15.12.2008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938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902/437/08</w:t>
            </w:r>
          </w:p>
        </w:tc>
      </w:tr>
      <w:tr w:rsidR="00C72EE4" w:rsidRPr="0017571C" w14:paraId="0EE49361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AEE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369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4AC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Sypač vozoviek SK-8-H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860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15.12.2008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0DF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1091/470/07</w:t>
            </w:r>
          </w:p>
        </w:tc>
      </w:tr>
      <w:tr w:rsidR="00C72EE4" w:rsidRPr="0017571C" w14:paraId="4B0635D8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BC5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2A9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RC/6/00202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48A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Sypač vozoviek SK-8-H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58C2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15.12.2008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CA6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1090/470/07</w:t>
            </w:r>
          </w:p>
        </w:tc>
      </w:tr>
      <w:tr w:rsidR="00C72EE4" w:rsidRPr="0017571C" w14:paraId="5D060C36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8AC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5F3D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F6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Ford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Transit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Chassis RWD 350L  (BA-379UX)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516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15.12.2008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263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WF0NXXTTFN8L21721</w:t>
            </w:r>
          </w:p>
        </w:tc>
      </w:tr>
      <w:tr w:rsidR="00C72EE4" w:rsidRPr="0017571C" w14:paraId="7B9B389D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5ED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352D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RC/6/00204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B55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Ford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Transit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Chassis RWD 350L  (BA-385UX)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D5E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15.12.2008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CBD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WF0NXXTTFN8L21725</w:t>
            </w:r>
          </w:p>
        </w:tc>
      </w:tr>
      <w:tr w:rsidR="00C72EE4" w:rsidRPr="0017571C" w14:paraId="545FED3C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CC8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593D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RC/6/00205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53F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Ford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Transit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Chassis RWD 350L (BA-378UX)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56FD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15.12.2008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187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WF0NXXTTFN8L21723</w:t>
            </w:r>
          </w:p>
        </w:tc>
      </w:tr>
      <w:tr w:rsidR="00C72EE4" w:rsidRPr="0017571C" w14:paraId="62D58E0F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017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31C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RC/6/00206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E55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Ford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Transit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Chassis RWD 350L (BA-386UX)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A44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15.12.2008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0CA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WF0NXXTTFN8L21728</w:t>
            </w:r>
          </w:p>
        </w:tc>
      </w:tr>
      <w:tr w:rsidR="00C72EE4" w:rsidRPr="0017571C" w14:paraId="3B6A08C5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B24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766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6/444/00003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5B9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Škoda FABIA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Comfort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 (BA-601GM)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002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23.5.2002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D6D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AQWO53862</w:t>
            </w:r>
          </w:p>
        </w:tc>
      </w:tr>
      <w:tr w:rsidR="00C72EE4" w:rsidRPr="0017571C" w14:paraId="4A27BBBD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4CA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696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6/444/00007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59E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Škoda FABIA  (BA-946HK)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CED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28.10.2002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566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AQW 134413</w:t>
            </w:r>
          </w:p>
        </w:tc>
      </w:tr>
      <w:tr w:rsidR="00C72EE4" w:rsidRPr="0017571C" w14:paraId="0014C876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0C3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698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6/444/00008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42D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Škoda FABIA  (BA-947HK)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9B79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28.10.2002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76B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AQW 119794</w:t>
            </w:r>
          </w:p>
        </w:tc>
      </w:tr>
      <w:tr w:rsidR="00C72EE4" w:rsidRPr="0017571C" w14:paraId="78E0FBCA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0E0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023-6RC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7D4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6/444/00053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F63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Škoda Fabia 1,4 (EČ: BA-953HK)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B1B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20.5.2010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A9B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TMBPB16Y833662522</w:t>
            </w:r>
          </w:p>
        </w:tc>
      </w:tr>
      <w:tr w:rsidR="00C72EE4" w:rsidRPr="0017571C" w14:paraId="3B9E8924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6A286F90" w14:textId="77777777" w:rsidR="00C72EE4" w:rsidRPr="0017571C" w:rsidRDefault="00C72EE4" w:rsidP="001837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C4CD8D5" w14:textId="77777777" w:rsidR="00C72EE4" w:rsidRPr="0017571C" w:rsidRDefault="00C72EE4" w:rsidP="001837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Inventárne číslo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B271DFA" w14:textId="77777777" w:rsidR="00C72EE4" w:rsidRPr="0017571C" w:rsidRDefault="00C72EE4" w:rsidP="0018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Názov majetku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6B5B4F2" w14:textId="77777777" w:rsidR="00C72EE4" w:rsidRPr="0017571C" w:rsidRDefault="00C72EE4" w:rsidP="0018370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Dátum zaradenia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3EB7970" w14:textId="77777777" w:rsidR="00C72EE4" w:rsidRPr="0017571C" w:rsidRDefault="00C72EE4" w:rsidP="00183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57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Výrobné číslo</w:t>
            </w:r>
          </w:p>
        </w:tc>
      </w:tr>
      <w:tr w:rsidR="00C72EE4" w:rsidRPr="0017571C" w14:paraId="570066EC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008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C5D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824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automatický odlučovač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CE1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32F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28A5D54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530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52C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289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prenosný zvárací usmerňovač ZU315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D3F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AF2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325A0028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3F4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3F8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71B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hydraulický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sťahovák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pneumatík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3266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4C2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0BD865F7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DAC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820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CEF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snehová radlica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B3F2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191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803E60C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5E9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9B7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8D7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snehová radlica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92A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05B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294FD967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31A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9E9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1FA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snehová radlica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71B3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D6C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2B7B53B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0BF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3B3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1B8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snehová radlica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B13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FE3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DCAD62B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75F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92C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387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radlica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80E6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FD0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0A92815F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227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DA6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1FE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radlica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A88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CF7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75D4DE49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CB5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9A6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2EE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radlica snehová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001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F22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53F10887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91D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lastRenderedPageBreak/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316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55F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tabuľové nožnice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42D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347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D68E727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FA5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802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E40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fréza na trhliny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151F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16D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3CFFA489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A8D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530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881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krovinorez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HUSQARNA H245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A68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D19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250460C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005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40D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B6B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motorová píla HUSQARNA H 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B4A5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E4D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304E5345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1A9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0F3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38A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motorová píla HUSQARNA H 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19D4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D3B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294D97B1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3E5B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FD0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CD5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vŕtacie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zariad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>. na smerové koly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5DF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8A4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56ADAEB1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293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A4A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B44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motorová píla HUSQARNA 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A2D7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01E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34720BA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A9D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B2B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CC6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motorová píla HUSQARNA 335 XPT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AFA1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A02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0A207FE8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5A7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210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0FC8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motorová píla HUSQARNA 335 XPT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657E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539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304EECF8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95A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5EF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28A1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stojanová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vrtačka</w:t>
            </w:r>
            <w:proofErr w:type="spellEnd"/>
            <w:r w:rsidRPr="0017571C">
              <w:rPr>
                <w:rFonts w:ascii="Calibri" w:hAnsi="Calibri" w:cs="Calibri"/>
                <w:sz w:val="20"/>
                <w:szCs w:val="20"/>
              </w:rPr>
              <w:t xml:space="preserve"> BK32+regul.stojan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839B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7FF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87DDDD1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BAB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CE8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BE2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merač dĺžok TJM-02 (BA-493AR)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C513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45F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3187A1B0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6BC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6465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4BE2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kontajner veľkokapacitný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0B1A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8A6E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6E47D14F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9D0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EE7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AFB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nábytok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7FD0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111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6D4E282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ACBF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0EB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D7C6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skrinka rohová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8C3D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DAA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476C73EB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6FE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4F6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DB19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vstavané skrine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0108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7D8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58551EC6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C9FA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39D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960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vstavané skrine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1E22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B4AC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15685A10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7F4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949D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272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skrinka </w:t>
            </w:r>
            <w:proofErr w:type="spellStart"/>
            <w:r w:rsidRPr="0017571C">
              <w:rPr>
                <w:rFonts w:ascii="Calibri" w:hAnsi="Calibri" w:cs="Calibri"/>
                <w:sz w:val="20"/>
                <w:szCs w:val="20"/>
              </w:rPr>
              <w:t>ukončujúca+sokel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B32C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4977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2EE4" w:rsidRPr="0017571C" w14:paraId="14C70C0F" w14:textId="77777777" w:rsidTr="0018370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C6A4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028-RC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6F9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 xml:space="preserve">             RC/0068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26C0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nábytok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9779" w14:textId="77777777" w:rsidR="00C72EE4" w:rsidRPr="0017571C" w:rsidRDefault="00C72EE4" w:rsidP="0018370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3.10.2005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E363" w14:textId="77777777" w:rsidR="00C72EE4" w:rsidRPr="0017571C" w:rsidRDefault="00C72EE4" w:rsidP="0018370E">
            <w:pPr>
              <w:rPr>
                <w:rFonts w:ascii="Calibri" w:hAnsi="Calibri" w:cs="Calibri"/>
                <w:sz w:val="20"/>
                <w:szCs w:val="20"/>
              </w:rPr>
            </w:pPr>
            <w:r w:rsidRPr="0017571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33264CAE" w14:textId="77777777" w:rsidR="00C72EE4" w:rsidRDefault="00C72EE4" w:rsidP="00C72EE4">
      <w:pPr>
        <w:jc w:val="both"/>
        <w:rPr>
          <w:rFonts w:ascii="Arial" w:hAnsi="Arial" w:cs="Arial"/>
          <w:sz w:val="22"/>
          <w:szCs w:val="22"/>
        </w:rPr>
      </w:pPr>
    </w:p>
    <w:p w14:paraId="5F586FA6" w14:textId="77777777" w:rsidR="00C72EE4" w:rsidRDefault="00C72EE4" w:rsidP="00C72EE4">
      <w:pPr>
        <w:jc w:val="both"/>
        <w:rPr>
          <w:rFonts w:ascii="Arial" w:hAnsi="Arial" w:cs="Arial"/>
          <w:sz w:val="22"/>
          <w:szCs w:val="22"/>
        </w:rPr>
      </w:pPr>
    </w:p>
    <w:p w14:paraId="5EC0153C" w14:textId="77777777" w:rsidR="00C72EE4" w:rsidRDefault="00C72EE4" w:rsidP="00C72E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 hnuteľných vecí bude predložený na rokovanie Zastupiteľstvu Bratislavského samosprávneho kraja dňa 29.03.2021.</w:t>
      </w:r>
    </w:p>
    <w:p w14:paraId="09FB8826" w14:textId="77777777" w:rsidR="00C72EE4" w:rsidRDefault="00C72EE4" w:rsidP="00C72EE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1A2DC1F" w14:textId="77777777" w:rsidR="00C72EE4" w:rsidRDefault="00C72EE4" w:rsidP="00C72EE4">
      <w:pPr>
        <w:shd w:val="clear" w:color="auto" w:fill="FFFFFF"/>
        <w:spacing w:after="120"/>
        <w:rPr>
          <w:rFonts w:ascii="Arial" w:hAnsi="Arial" w:cs="Arial"/>
          <w:b/>
          <w:bCs/>
          <w:spacing w:val="-8"/>
          <w:w w:val="134"/>
        </w:rPr>
      </w:pPr>
    </w:p>
    <w:p w14:paraId="2FE33B39" w14:textId="77777777" w:rsidR="00C72EE4" w:rsidRDefault="00C72EE4" w:rsidP="00C72EE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3B63C8C2" w14:textId="77777777" w:rsidR="00C72EE4" w:rsidRDefault="00C72EE4" w:rsidP="00C72EE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E198627" w14:textId="77777777" w:rsidR="00C72EE4" w:rsidRDefault="00C72EE4" w:rsidP="00C72EE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343C718B" w14:textId="77777777" w:rsidR="00C72EE4" w:rsidRDefault="00C72EE4" w:rsidP="00C72EE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0DDCA037" w14:textId="77777777" w:rsidR="00C72EE4" w:rsidRDefault="00C72EE4" w:rsidP="00C72EE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odo dňa 13.03.2021.</w:t>
      </w:r>
    </w:p>
    <w:p w14:paraId="63FB12BA" w14:textId="77777777" w:rsidR="00C72EE4" w:rsidRDefault="00C72EE4" w:rsidP="00C72EE4"/>
    <w:p w14:paraId="17F09F68" w14:textId="77777777" w:rsidR="00DB7A52" w:rsidRDefault="00DB7A52"/>
    <w:sectPr w:rsidR="00DB7A52" w:rsidSect="009D5EB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E4"/>
    <w:rsid w:val="00C72EE4"/>
    <w:rsid w:val="00D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7F8B"/>
  <w15:chartTrackingRefBased/>
  <w15:docId w15:val="{6C3F7BDE-B0B7-41FF-AB60-007304D2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C72EE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72E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2E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EE4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72EE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2EE4"/>
    <w:rPr>
      <w:color w:val="800080"/>
      <w:u w:val="single"/>
    </w:rPr>
  </w:style>
  <w:style w:type="paragraph" w:customStyle="1" w:styleId="msonormal0">
    <w:name w:val="msonormal"/>
    <w:basedOn w:val="Normlny"/>
    <w:rsid w:val="00C72EE4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C72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66">
    <w:name w:val="xl66"/>
    <w:basedOn w:val="Normlny"/>
    <w:rsid w:val="00C72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67">
    <w:name w:val="xl67"/>
    <w:basedOn w:val="Normlny"/>
    <w:rsid w:val="00C72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68">
    <w:name w:val="xl68"/>
    <w:basedOn w:val="Normlny"/>
    <w:rsid w:val="00C72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sz w:val="20"/>
      <w:szCs w:val="20"/>
    </w:rPr>
  </w:style>
  <w:style w:type="paragraph" w:customStyle="1" w:styleId="xl69">
    <w:name w:val="xl69"/>
    <w:basedOn w:val="Normlny"/>
    <w:rsid w:val="00C72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sz w:val="20"/>
      <w:szCs w:val="20"/>
    </w:rPr>
  </w:style>
  <w:style w:type="paragraph" w:customStyle="1" w:styleId="xl70">
    <w:name w:val="xl70"/>
    <w:basedOn w:val="Normlny"/>
    <w:rsid w:val="00C72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71">
    <w:name w:val="xl71"/>
    <w:basedOn w:val="Normlny"/>
    <w:rsid w:val="00C72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lny"/>
    <w:rsid w:val="00C72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73">
    <w:name w:val="xl73"/>
    <w:basedOn w:val="Normlny"/>
    <w:rsid w:val="00C72EE4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Pavlík</dc:creator>
  <cp:keywords/>
  <dc:description/>
  <cp:lastModifiedBy>Emil Pavlík</cp:lastModifiedBy>
  <cp:revision>1</cp:revision>
  <dcterms:created xsi:type="dcterms:W3CDTF">2021-03-12T21:03:00Z</dcterms:created>
  <dcterms:modified xsi:type="dcterms:W3CDTF">2021-03-12T21:06:00Z</dcterms:modified>
</cp:coreProperties>
</file>